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61" w:rsidRDefault="00997261" w:rsidP="00997261">
      <w:pPr>
        <w:pStyle w:val="NoSpacing"/>
        <w:ind w:left="720"/>
      </w:pPr>
      <w:r>
        <w:br/>
      </w:r>
    </w:p>
    <w:p w:rsidR="00997261" w:rsidRDefault="00997261" w:rsidP="009972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Patient Participation Group – Fairfield Surgery</w:t>
      </w:r>
    </w:p>
    <w:p w:rsidR="00997261" w:rsidRDefault="001B32E3" w:rsidP="00B825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Minutes</w:t>
      </w:r>
      <w:r w:rsidR="00997261" w:rsidRPr="002E2A3E">
        <w:rPr>
          <w:rFonts w:cs="Times New Roman"/>
          <w:b/>
          <w:bCs/>
        </w:rPr>
        <w:t xml:space="preserve"> PPG Committee </w:t>
      </w:r>
      <w:r w:rsidR="00997261">
        <w:rPr>
          <w:rFonts w:cs="Times New Roman"/>
          <w:b/>
          <w:bCs/>
        </w:rPr>
        <w:t xml:space="preserve">Tuesday </w:t>
      </w:r>
      <w:r w:rsidR="00B8251E">
        <w:rPr>
          <w:rFonts w:cs="Times New Roman"/>
          <w:b/>
          <w:bCs/>
        </w:rPr>
        <w:t>19</w:t>
      </w:r>
      <w:r w:rsidR="00B8251E" w:rsidRPr="00B8251E">
        <w:rPr>
          <w:rFonts w:cs="Times New Roman"/>
          <w:b/>
          <w:bCs/>
          <w:vertAlign w:val="superscript"/>
        </w:rPr>
        <w:t>th</w:t>
      </w:r>
      <w:r w:rsidR="00B8251E">
        <w:rPr>
          <w:rFonts w:cs="Times New Roman"/>
          <w:b/>
          <w:bCs/>
        </w:rPr>
        <w:t xml:space="preserve"> March 2019</w:t>
      </w:r>
    </w:p>
    <w:p w:rsidR="00997261" w:rsidRPr="00D405E7" w:rsidRDefault="005B1FBF" w:rsidP="0026577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405E7">
        <w:rPr>
          <w:rFonts w:cs="Times New Roman"/>
        </w:rPr>
        <w:t xml:space="preserve">                                                                     </w:t>
      </w:r>
      <w:r w:rsidR="00997261" w:rsidRPr="00D405E7">
        <w:rPr>
          <w:rFonts w:cs="Times New Roman"/>
        </w:rPr>
        <w:t xml:space="preserve">Location: Burwash </w:t>
      </w:r>
      <w:proofErr w:type="spellStart"/>
      <w:r w:rsidR="00265774">
        <w:rPr>
          <w:rFonts w:cs="Times New Roman"/>
        </w:rPr>
        <w:t>icafe</w:t>
      </w:r>
      <w:proofErr w:type="spellEnd"/>
      <w:r w:rsidR="00997261" w:rsidRPr="00D405E7">
        <w:rPr>
          <w:rFonts w:cs="Times New Roman"/>
        </w:rPr>
        <w:t xml:space="preserve"> 6.</w:t>
      </w:r>
      <w:r w:rsidR="009072BE">
        <w:rPr>
          <w:rFonts w:cs="Times New Roman"/>
        </w:rPr>
        <w:t>0</w:t>
      </w:r>
      <w:r w:rsidR="00517F17" w:rsidRPr="00D405E7">
        <w:rPr>
          <w:rFonts w:cs="Times New Roman"/>
        </w:rPr>
        <w:t>0</w:t>
      </w:r>
      <w:r w:rsidR="00997261" w:rsidRPr="00D405E7">
        <w:rPr>
          <w:rFonts w:cs="Times New Roman"/>
        </w:rPr>
        <w:t>pm</w:t>
      </w:r>
      <w:r w:rsidR="002D419E">
        <w:rPr>
          <w:rFonts w:cs="Times New Roman"/>
        </w:rPr>
        <w:t xml:space="preserve"> </w:t>
      </w:r>
      <w:r w:rsidRPr="00D405E7">
        <w:rPr>
          <w:rFonts w:cs="Times New Roman"/>
        </w:rPr>
        <w:br/>
      </w:r>
      <w:r w:rsidRPr="00D405E7">
        <w:rPr>
          <w:rFonts w:cs="Times New Roman"/>
        </w:rPr>
        <w:br/>
      </w:r>
    </w:p>
    <w:p w:rsidR="001B32E3" w:rsidRPr="00823127" w:rsidRDefault="001B32E3" w:rsidP="001B32E3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823127">
        <w:rPr>
          <w:rFonts w:asciiTheme="minorHAnsi" w:hAnsiTheme="minorHAnsi"/>
          <w:sz w:val="24"/>
          <w:szCs w:val="24"/>
        </w:rPr>
        <w:t>Apologies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823127">
        <w:rPr>
          <w:sz w:val="24"/>
          <w:szCs w:val="24"/>
        </w:rPr>
        <w:t>Frank Smith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(FS)</w:t>
      </w:r>
      <w:r>
        <w:rPr>
          <w:rFonts w:asciiTheme="minorHAnsi" w:hAnsiTheme="minorHAnsi"/>
          <w:sz w:val="24"/>
          <w:szCs w:val="24"/>
        </w:rPr>
        <w:t>, John Barnes (</w:t>
      </w:r>
      <w:r>
        <w:rPr>
          <w:rFonts w:asciiTheme="minorHAnsi" w:hAnsiTheme="minorHAnsi"/>
          <w:b/>
          <w:bCs/>
          <w:sz w:val="24"/>
          <w:szCs w:val="24"/>
        </w:rPr>
        <w:t>JB)</w:t>
      </w:r>
      <w:r>
        <w:rPr>
          <w:rFonts w:asciiTheme="minorHAnsi" w:hAnsiTheme="minorHAnsi"/>
          <w:sz w:val="24"/>
          <w:szCs w:val="24"/>
        </w:rPr>
        <w:br/>
        <w:t>Attendees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2268"/>
        <w:gridCol w:w="2410"/>
        <w:gridCol w:w="2552"/>
      </w:tblGrid>
      <w:tr w:rsidR="001B32E3" w:rsidRPr="006B2840" w:rsidTr="001B32E3">
        <w:tc>
          <w:tcPr>
            <w:tcW w:w="1984" w:type="dxa"/>
          </w:tcPr>
          <w:p w:rsidR="001B32E3" w:rsidRPr="004D3EDC" w:rsidRDefault="001B32E3" w:rsidP="00A61234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Dr Thomas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MT</w:t>
            </w:r>
          </w:p>
        </w:tc>
        <w:tc>
          <w:tcPr>
            <w:tcW w:w="2268" w:type="dxa"/>
          </w:tcPr>
          <w:p w:rsidR="001B32E3" w:rsidRPr="00AA7DB3" w:rsidRDefault="001B32E3" w:rsidP="00A612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23127">
              <w:rPr>
                <w:sz w:val="24"/>
                <w:szCs w:val="24"/>
              </w:rPr>
              <w:t>Betty McBride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(BM)</w:t>
            </w:r>
          </w:p>
        </w:tc>
        <w:tc>
          <w:tcPr>
            <w:tcW w:w="2410" w:type="dxa"/>
          </w:tcPr>
          <w:p w:rsidR="001B32E3" w:rsidRPr="00B47740" w:rsidRDefault="001B32E3" w:rsidP="00A6123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47740">
              <w:rPr>
                <w:rFonts w:cs="Times New Roman"/>
                <w:sz w:val="24"/>
                <w:szCs w:val="24"/>
              </w:rPr>
              <w:t>Claudette Neville (</w:t>
            </w:r>
            <w:r w:rsidRPr="00B47740">
              <w:rPr>
                <w:rFonts w:cs="Times New Roman"/>
                <w:b/>
                <w:bCs/>
                <w:sz w:val="24"/>
                <w:szCs w:val="24"/>
              </w:rPr>
              <w:t>CN</w:t>
            </w:r>
            <w:r w:rsidRPr="00B4774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1B32E3" w:rsidRPr="00B47740" w:rsidRDefault="001B32E3" w:rsidP="00A6123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47740">
              <w:rPr>
                <w:rFonts w:cs="Times New Roman"/>
                <w:sz w:val="24"/>
                <w:szCs w:val="24"/>
              </w:rPr>
              <w:t>Lorraine Lea (</w:t>
            </w:r>
            <w:r w:rsidRPr="00B47740">
              <w:rPr>
                <w:rFonts w:cs="Times New Roman"/>
                <w:b/>
                <w:bCs/>
                <w:sz w:val="24"/>
                <w:szCs w:val="24"/>
              </w:rPr>
              <w:t>LL)</w:t>
            </w:r>
            <w:r>
              <w:rPr>
                <w:rFonts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1B32E3" w:rsidRPr="00B47740" w:rsidTr="001B32E3">
        <w:tc>
          <w:tcPr>
            <w:tcW w:w="1984" w:type="dxa"/>
          </w:tcPr>
          <w:p w:rsidR="001B32E3" w:rsidRPr="00AA7DB3" w:rsidRDefault="001B32E3" w:rsidP="00A612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D3EDC">
              <w:rPr>
                <w:rFonts w:cs="Times New Roman"/>
                <w:sz w:val="24"/>
                <w:szCs w:val="24"/>
              </w:rPr>
              <w:t>Jane Bryant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JBr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B32E3" w:rsidRPr="00B47740" w:rsidRDefault="001B32E3" w:rsidP="00A6123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47740">
              <w:rPr>
                <w:rFonts w:cs="Times New Roman"/>
                <w:sz w:val="24"/>
                <w:szCs w:val="24"/>
              </w:rPr>
              <w:t>Julie Watson (</w:t>
            </w:r>
            <w:r w:rsidRPr="00B47740">
              <w:rPr>
                <w:rFonts w:cs="Times New Roman"/>
                <w:b/>
                <w:bCs/>
                <w:sz w:val="24"/>
                <w:szCs w:val="24"/>
              </w:rPr>
              <w:t>JW</w:t>
            </w:r>
            <w:r w:rsidRPr="00B4774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B32E3" w:rsidRPr="004D3EDC" w:rsidRDefault="001B32E3" w:rsidP="00A612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Anna Gilson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(AG)</w:t>
            </w:r>
          </w:p>
        </w:tc>
        <w:tc>
          <w:tcPr>
            <w:tcW w:w="2552" w:type="dxa"/>
          </w:tcPr>
          <w:p w:rsidR="001B32E3" w:rsidRDefault="001B32E3" w:rsidP="00A6123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47740">
              <w:rPr>
                <w:sz w:val="24"/>
                <w:szCs w:val="24"/>
              </w:rPr>
              <w:t>Jill Westwood (</w:t>
            </w:r>
            <w:proofErr w:type="spellStart"/>
            <w:r w:rsidRPr="00B47740">
              <w:rPr>
                <w:b/>
                <w:bCs/>
                <w:sz w:val="24"/>
                <w:szCs w:val="24"/>
              </w:rPr>
              <w:t>JWest</w:t>
            </w:r>
            <w:proofErr w:type="spellEnd"/>
            <w:r w:rsidRPr="00B47740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</w:tc>
      </w:tr>
    </w:tbl>
    <w:p w:rsidR="00997261" w:rsidRDefault="00997261" w:rsidP="001B32E3">
      <w:pPr>
        <w:pStyle w:val="NoSpacing"/>
        <w:rPr>
          <w:rFonts w:asciiTheme="minorHAnsi" w:hAnsiTheme="minorHAnsi"/>
          <w:sz w:val="24"/>
          <w:szCs w:val="24"/>
        </w:rPr>
      </w:pPr>
    </w:p>
    <w:p w:rsidR="00067431" w:rsidRDefault="00997261" w:rsidP="00B8251E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F07AAA">
        <w:rPr>
          <w:rFonts w:asciiTheme="minorHAnsi" w:hAnsiTheme="minorHAnsi"/>
          <w:sz w:val="24"/>
          <w:szCs w:val="24"/>
        </w:rPr>
        <w:t xml:space="preserve">Minutes of last meeting </w:t>
      </w:r>
      <w:r w:rsidR="009908DB">
        <w:rPr>
          <w:rFonts w:asciiTheme="minorHAnsi" w:hAnsiTheme="minorHAnsi"/>
          <w:sz w:val="24"/>
          <w:szCs w:val="24"/>
        </w:rPr>
        <w:t>–</w:t>
      </w:r>
      <w:r w:rsidR="009072BE">
        <w:rPr>
          <w:rFonts w:asciiTheme="minorHAnsi" w:hAnsiTheme="minorHAnsi"/>
          <w:sz w:val="24"/>
          <w:szCs w:val="24"/>
        </w:rPr>
        <w:t xml:space="preserve"> </w:t>
      </w:r>
      <w:r w:rsidR="00B8251E" w:rsidRPr="00B8251E">
        <w:rPr>
          <w:rFonts w:cs="Times New Roman"/>
        </w:rPr>
        <w:t>22</w:t>
      </w:r>
      <w:r w:rsidR="00B8251E" w:rsidRPr="00B8251E">
        <w:rPr>
          <w:rFonts w:cs="Times New Roman"/>
          <w:vertAlign w:val="superscript"/>
        </w:rPr>
        <w:t>nd</w:t>
      </w:r>
      <w:r w:rsidR="00B8251E" w:rsidRPr="00B8251E">
        <w:rPr>
          <w:rFonts w:cs="Times New Roman"/>
        </w:rPr>
        <w:t xml:space="preserve"> January 2019</w:t>
      </w:r>
      <w:r w:rsidR="001B32E3">
        <w:rPr>
          <w:rFonts w:cs="Times New Roman"/>
        </w:rPr>
        <w:t>, agreed and signed</w:t>
      </w:r>
      <w:r w:rsidR="00265774">
        <w:rPr>
          <w:rFonts w:cs="Times New Roman"/>
        </w:rPr>
        <w:br/>
      </w:r>
    </w:p>
    <w:p w:rsidR="00B8251E" w:rsidRPr="00372305" w:rsidRDefault="00997261" w:rsidP="001B32E3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372305">
        <w:rPr>
          <w:rFonts w:asciiTheme="minorHAnsi" w:hAnsiTheme="minorHAnsi"/>
          <w:sz w:val="24"/>
          <w:szCs w:val="24"/>
        </w:rPr>
        <w:t xml:space="preserve">Matters arising: </w:t>
      </w:r>
      <w:r w:rsidR="00537A59" w:rsidRPr="00372305">
        <w:rPr>
          <w:rFonts w:asciiTheme="minorHAnsi" w:hAnsiTheme="minorHAnsi"/>
          <w:sz w:val="24"/>
          <w:szCs w:val="24"/>
        </w:rPr>
        <w:br/>
      </w:r>
      <w:r w:rsidR="00537A59" w:rsidRPr="00372305">
        <w:rPr>
          <w:rFonts w:asciiTheme="minorHAnsi" w:hAnsiTheme="minorHAnsi"/>
          <w:sz w:val="24"/>
          <w:szCs w:val="24"/>
          <w:u w:val="single"/>
        </w:rPr>
        <w:t>Expert patient</w:t>
      </w:r>
      <w:r w:rsidR="001B32E3" w:rsidRPr="00372305">
        <w:rPr>
          <w:rFonts w:asciiTheme="minorHAnsi" w:hAnsiTheme="minorHAnsi"/>
          <w:sz w:val="24"/>
          <w:szCs w:val="24"/>
        </w:rPr>
        <w:t xml:space="preserve"> – There are problems with this as the ‘expert’ </w:t>
      </w:r>
      <w:r w:rsidR="00372305">
        <w:rPr>
          <w:rFonts w:asciiTheme="minorHAnsi" w:hAnsiTheme="minorHAnsi"/>
          <w:sz w:val="24"/>
          <w:szCs w:val="24"/>
        </w:rPr>
        <w:t xml:space="preserve">with more advanced condition </w:t>
      </w:r>
      <w:r w:rsidR="001B32E3" w:rsidRPr="00372305">
        <w:rPr>
          <w:rFonts w:asciiTheme="minorHAnsi" w:hAnsiTheme="minorHAnsi"/>
          <w:sz w:val="24"/>
          <w:szCs w:val="24"/>
        </w:rPr>
        <w:t>could give a negative effect</w:t>
      </w:r>
      <w:r w:rsidR="00372305" w:rsidRPr="00372305">
        <w:rPr>
          <w:rFonts w:asciiTheme="minorHAnsi" w:hAnsiTheme="minorHAnsi"/>
          <w:sz w:val="24"/>
          <w:szCs w:val="24"/>
        </w:rPr>
        <w:t>.</w:t>
      </w:r>
      <w:r w:rsidR="001B32E3" w:rsidRPr="00372305">
        <w:rPr>
          <w:rFonts w:asciiTheme="minorHAnsi" w:hAnsiTheme="minorHAnsi"/>
          <w:sz w:val="24"/>
          <w:szCs w:val="24"/>
        </w:rPr>
        <w:t xml:space="preserve"> </w:t>
      </w:r>
      <w:r w:rsidR="00B9376F" w:rsidRPr="00B9376F">
        <w:rPr>
          <w:rFonts w:asciiTheme="minorHAnsi" w:hAnsiTheme="minorHAnsi"/>
          <w:bCs/>
          <w:sz w:val="24"/>
          <w:szCs w:val="24"/>
        </w:rPr>
        <w:t xml:space="preserve">It was recognised that the long term condition that was not progressive in the same way as </w:t>
      </w:r>
      <w:proofErr w:type="spellStart"/>
      <w:r w:rsidR="00B9376F" w:rsidRPr="00B9376F">
        <w:rPr>
          <w:rFonts w:asciiTheme="minorHAnsi" w:hAnsiTheme="minorHAnsi"/>
          <w:bCs/>
          <w:sz w:val="24"/>
          <w:szCs w:val="24"/>
        </w:rPr>
        <w:t>Parkinsons</w:t>
      </w:r>
      <w:proofErr w:type="spellEnd"/>
      <w:r w:rsidR="00B9376F" w:rsidRPr="00B9376F">
        <w:rPr>
          <w:rFonts w:asciiTheme="minorHAnsi" w:hAnsiTheme="minorHAnsi"/>
          <w:bCs/>
          <w:sz w:val="24"/>
          <w:szCs w:val="24"/>
        </w:rPr>
        <w:t xml:space="preserve"> or COPD</w:t>
      </w:r>
      <w:r w:rsidR="00B9376F">
        <w:rPr>
          <w:rFonts w:asciiTheme="minorHAnsi" w:hAnsiTheme="minorHAnsi"/>
          <w:bCs/>
          <w:sz w:val="24"/>
          <w:szCs w:val="24"/>
        </w:rPr>
        <w:t>,</w:t>
      </w:r>
      <w:r w:rsidR="00B9376F" w:rsidRPr="00B9376F">
        <w:rPr>
          <w:rFonts w:asciiTheme="minorHAnsi" w:hAnsiTheme="minorHAnsi"/>
          <w:bCs/>
          <w:sz w:val="24"/>
          <w:szCs w:val="24"/>
        </w:rPr>
        <w:t xml:space="preserve"> was diabetes</w:t>
      </w:r>
      <w:r w:rsidR="00372305">
        <w:rPr>
          <w:rFonts w:asciiTheme="minorHAnsi" w:hAnsiTheme="minorHAnsi"/>
          <w:sz w:val="24"/>
          <w:szCs w:val="24"/>
        </w:rPr>
        <w:br/>
      </w:r>
      <w:r w:rsidR="001B32E3" w:rsidRPr="00372305">
        <w:rPr>
          <w:rFonts w:asciiTheme="minorHAnsi" w:hAnsiTheme="minorHAnsi"/>
          <w:sz w:val="24"/>
          <w:szCs w:val="24"/>
        </w:rPr>
        <w:t xml:space="preserve">Conclusion – the GP to suggest this only on an individual basis where it could be helpful. </w:t>
      </w:r>
      <w:r w:rsidR="00537A59" w:rsidRPr="00372305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B8251E" w:rsidRPr="00372305">
        <w:rPr>
          <w:rFonts w:asciiTheme="minorHAnsi" w:hAnsiTheme="minorHAnsi"/>
          <w:sz w:val="24"/>
          <w:szCs w:val="24"/>
        </w:rPr>
        <w:br/>
      </w:r>
    </w:p>
    <w:p w:rsidR="00B8251E" w:rsidRDefault="00B8251E" w:rsidP="001B32E3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1B32E3">
        <w:rPr>
          <w:rFonts w:asciiTheme="minorHAnsi" w:hAnsiTheme="minorHAnsi"/>
          <w:sz w:val="24"/>
          <w:szCs w:val="24"/>
          <w:u w:val="single"/>
        </w:rPr>
        <w:t>RVA meetings</w:t>
      </w:r>
      <w:r>
        <w:rPr>
          <w:rFonts w:asciiTheme="minorHAnsi" w:hAnsiTheme="minorHAnsi"/>
          <w:sz w:val="24"/>
          <w:szCs w:val="24"/>
        </w:rPr>
        <w:t xml:space="preserve"> </w:t>
      </w:r>
      <w:r w:rsidRPr="00B8251E">
        <w:rPr>
          <w:rFonts w:asciiTheme="minorHAnsi" w:hAnsiTheme="minorHAnsi"/>
          <w:sz w:val="24"/>
          <w:szCs w:val="24"/>
        </w:rPr>
        <w:t>31</w:t>
      </w:r>
      <w:r w:rsidRPr="00B8251E">
        <w:rPr>
          <w:rFonts w:asciiTheme="minorHAnsi" w:hAnsiTheme="minorHAnsi"/>
          <w:sz w:val="24"/>
          <w:szCs w:val="24"/>
          <w:vertAlign w:val="superscript"/>
        </w:rPr>
        <w:t>st</w:t>
      </w:r>
      <w:r w:rsidRPr="00B8251E">
        <w:rPr>
          <w:rFonts w:asciiTheme="minorHAnsi" w:hAnsiTheme="minorHAnsi"/>
          <w:sz w:val="24"/>
          <w:szCs w:val="24"/>
        </w:rPr>
        <w:t xml:space="preserve"> Jan, 1</w:t>
      </w:r>
      <w:r w:rsidRPr="00B8251E">
        <w:rPr>
          <w:rFonts w:asciiTheme="minorHAnsi" w:hAnsiTheme="minorHAnsi"/>
          <w:sz w:val="24"/>
          <w:szCs w:val="24"/>
          <w:vertAlign w:val="superscript"/>
        </w:rPr>
        <w:t>st</w:t>
      </w:r>
      <w:r w:rsidRPr="00B8251E">
        <w:rPr>
          <w:rFonts w:asciiTheme="minorHAnsi" w:hAnsiTheme="minorHAnsi"/>
          <w:sz w:val="24"/>
          <w:szCs w:val="24"/>
        </w:rPr>
        <w:t xml:space="preserve"> Feb </w:t>
      </w:r>
      <w:r w:rsidR="001B32E3">
        <w:rPr>
          <w:rFonts w:asciiTheme="minorHAnsi" w:hAnsiTheme="minorHAnsi"/>
          <w:sz w:val="24"/>
          <w:szCs w:val="24"/>
        </w:rPr>
        <w:t>–</w:t>
      </w:r>
      <w:r w:rsidRPr="00B8251E">
        <w:rPr>
          <w:rFonts w:asciiTheme="minorHAnsi" w:hAnsiTheme="minorHAnsi"/>
          <w:sz w:val="24"/>
          <w:szCs w:val="24"/>
        </w:rPr>
        <w:t xml:space="preserve"> feedback</w:t>
      </w:r>
      <w:r w:rsidR="001B32E3">
        <w:rPr>
          <w:rFonts w:asciiTheme="minorHAnsi" w:hAnsiTheme="minorHAnsi"/>
          <w:sz w:val="24"/>
          <w:szCs w:val="24"/>
        </w:rPr>
        <w:t xml:space="preserve"> from </w:t>
      </w:r>
      <w:r w:rsidR="001B32E3">
        <w:rPr>
          <w:rFonts w:asciiTheme="minorHAnsi" w:hAnsiTheme="minorHAnsi"/>
          <w:b/>
          <w:bCs/>
          <w:sz w:val="24"/>
          <w:szCs w:val="24"/>
        </w:rPr>
        <w:t>CN</w:t>
      </w:r>
      <w:r w:rsidR="001B32E3">
        <w:rPr>
          <w:rFonts w:asciiTheme="minorHAnsi" w:hAnsiTheme="minorHAnsi"/>
          <w:sz w:val="24"/>
          <w:szCs w:val="24"/>
        </w:rPr>
        <w:t xml:space="preserve"> that she did not find the meeting useful.</w:t>
      </w:r>
      <w:r w:rsidRPr="00B8251E">
        <w:rPr>
          <w:rFonts w:asciiTheme="minorHAnsi" w:hAnsiTheme="minorHAnsi"/>
          <w:sz w:val="24"/>
          <w:szCs w:val="24"/>
        </w:rPr>
        <w:t xml:space="preserve">                                        </w:t>
      </w:r>
      <w:r>
        <w:rPr>
          <w:rFonts w:asciiTheme="minorHAnsi" w:hAnsiTheme="minorHAnsi"/>
          <w:sz w:val="24"/>
          <w:szCs w:val="24"/>
        </w:rPr>
        <w:br/>
      </w:r>
    </w:p>
    <w:p w:rsidR="006428FD" w:rsidRDefault="00B8251E" w:rsidP="0015197A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1B32E3">
        <w:rPr>
          <w:rFonts w:asciiTheme="minorHAnsi" w:hAnsiTheme="minorHAnsi"/>
          <w:sz w:val="24"/>
          <w:szCs w:val="24"/>
          <w:u w:val="single"/>
        </w:rPr>
        <w:t>CCG/PPG Forum Thursday 21</w:t>
      </w:r>
      <w:r w:rsidRPr="001B32E3">
        <w:rPr>
          <w:rFonts w:asciiTheme="minorHAnsi" w:hAnsiTheme="minorHAnsi"/>
          <w:sz w:val="24"/>
          <w:szCs w:val="24"/>
          <w:u w:val="single"/>
          <w:vertAlign w:val="superscript"/>
        </w:rPr>
        <w:t>st</w:t>
      </w:r>
      <w:r w:rsidRPr="001B32E3">
        <w:rPr>
          <w:rFonts w:asciiTheme="minorHAnsi" w:hAnsiTheme="minorHAnsi"/>
          <w:sz w:val="24"/>
          <w:szCs w:val="24"/>
          <w:u w:val="single"/>
        </w:rPr>
        <w:t xml:space="preserve"> February</w:t>
      </w:r>
      <w:r>
        <w:rPr>
          <w:rFonts w:asciiTheme="minorHAnsi" w:hAnsiTheme="minorHAnsi"/>
          <w:sz w:val="24"/>
          <w:szCs w:val="24"/>
        </w:rPr>
        <w:t xml:space="preserve"> </w:t>
      </w:r>
      <w:r w:rsidR="001B32E3">
        <w:rPr>
          <w:rFonts w:asciiTheme="minorHAnsi" w:hAnsiTheme="minorHAnsi"/>
          <w:sz w:val="24"/>
          <w:szCs w:val="24"/>
        </w:rPr>
        <w:t>–</w:t>
      </w:r>
      <w:r w:rsidR="006428FD">
        <w:rPr>
          <w:rFonts w:asciiTheme="minorHAnsi" w:hAnsiTheme="minorHAnsi"/>
          <w:sz w:val="24"/>
          <w:szCs w:val="24"/>
        </w:rPr>
        <w:t xml:space="preserve"> </w:t>
      </w:r>
      <w:r w:rsidR="001B32E3">
        <w:rPr>
          <w:rFonts w:asciiTheme="minorHAnsi" w:hAnsiTheme="minorHAnsi"/>
          <w:sz w:val="24"/>
          <w:szCs w:val="24"/>
        </w:rPr>
        <w:t>the most useful point</w:t>
      </w:r>
      <w:r>
        <w:rPr>
          <w:rFonts w:asciiTheme="minorHAnsi" w:hAnsiTheme="minorHAnsi"/>
          <w:sz w:val="24"/>
          <w:szCs w:val="24"/>
        </w:rPr>
        <w:t xml:space="preserve"> </w:t>
      </w:r>
      <w:r w:rsidR="001B32E3">
        <w:rPr>
          <w:rFonts w:asciiTheme="minorHAnsi" w:hAnsiTheme="minorHAnsi"/>
          <w:b/>
          <w:bCs/>
          <w:sz w:val="24"/>
          <w:szCs w:val="24"/>
        </w:rPr>
        <w:t>CN</w:t>
      </w:r>
      <w:r w:rsidR="001B32E3">
        <w:rPr>
          <w:rFonts w:asciiTheme="minorHAnsi" w:hAnsiTheme="minorHAnsi"/>
          <w:sz w:val="24"/>
          <w:szCs w:val="24"/>
        </w:rPr>
        <w:t xml:space="preserve"> </w:t>
      </w:r>
      <w:r w:rsidR="006428FD">
        <w:rPr>
          <w:rFonts w:asciiTheme="minorHAnsi" w:hAnsiTheme="minorHAnsi"/>
          <w:sz w:val="24"/>
          <w:szCs w:val="24"/>
        </w:rPr>
        <w:t xml:space="preserve">brought from the meeting </w:t>
      </w:r>
      <w:r w:rsidR="001B32E3">
        <w:rPr>
          <w:rFonts w:asciiTheme="minorHAnsi" w:hAnsiTheme="minorHAnsi"/>
          <w:sz w:val="24"/>
          <w:szCs w:val="24"/>
        </w:rPr>
        <w:t>is th</w:t>
      </w:r>
      <w:r w:rsidR="006428FD">
        <w:rPr>
          <w:rFonts w:asciiTheme="minorHAnsi" w:hAnsiTheme="minorHAnsi"/>
          <w:sz w:val="24"/>
          <w:szCs w:val="24"/>
        </w:rPr>
        <w:t>e presentations to be given by D</w:t>
      </w:r>
      <w:r w:rsidR="001B32E3">
        <w:rPr>
          <w:rFonts w:asciiTheme="minorHAnsi" w:hAnsiTheme="minorHAnsi"/>
          <w:sz w:val="24"/>
          <w:szCs w:val="24"/>
        </w:rPr>
        <w:t xml:space="preserve">r </w:t>
      </w:r>
      <w:proofErr w:type="spellStart"/>
      <w:r w:rsidR="001B32E3">
        <w:rPr>
          <w:rFonts w:asciiTheme="minorHAnsi" w:hAnsiTheme="minorHAnsi"/>
          <w:sz w:val="24"/>
          <w:szCs w:val="24"/>
        </w:rPr>
        <w:t>Mucci</w:t>
      </w:r>
      <w:proofErr w:type="spellEnd"/>
      <w:r w:rsidR="006428FD">
        <w:rPr>
          <w:rFonts w:asciiTheme="minorHAnsi" w:hAnsiTheme="minorHAnsi"/>
          <w:sz w:val="24"/>
          <w:szCs w:val="24"/>
        </w:rPr>
        <w:t xml:space="preserve"> on ‘Avoiding Frailty in Older Age’. 4 </w:t>
      </w:r>
      <w:r w:rsidR="0015197A">
        <w:rPr>
          <w:rFonts w:asciiTheme="minorHAnsi" w:hAnsiTheme="minorHAnsi"/>
          <w:sz w:val="24"/>
          <w:szCs w:val="24"/>
        </w:rPr>
        <w:t>presentations</w:t>
      </w:r>
      <w:r w:rsidR="006428FD">
        <w:rPr>
          <w:rFonts w:asciiTheme="minorHAnsi" w:hAnsiTheme="minorHAnsi"/>
          <w:sz w:val="24"/>
          <w:szCs w:val="24"/>
        </w:rPr>
        <w:t xml:space="preserve"> have been arranged across all the Hastings and Rother PPGs.  Rural Rother’s will be on </w:t>
      </w:r>
      <w:r w:rsidR="006428FD" w:rsidRPr="006428FD">
        <w:rPr>
          <w:rFonts w:asciiTheme="minorHAnsi" w:hAnsiTheme="minorHAnsi"/>
          <w:b/>
          <w:bCs/>
          <w:sz w:val="24"/>
          <w:szCs w:val="24"/>
        </w:rPr>
        <w:t>17</w:t>
      </w:r>
      <w:r w:rsidR="006428FD" w:rsidRPr="006428FD">
        <w:rPr>
          <w:rFonts w:asciiTheme="minorHAnsi" w:hAnsiTheme="minorHAnsi"/>
          <w:b/>
          <w:bCs/>
          <w:sz w:val="24"/>
          <w:szCs w:val="24"/>
          <w:vertAlign w:val="superscript"/>
        </w:rPr>
        <w:t>th</w:t>
      </w:r>
      <w:r w:rsidR="006428FD" w:rsidRPr="006428FD">
        <w:rPr>
          <w:rFonts w:asciiTheme="minorHAnsi" w:hAnsiTheme="minorHAnsi"/>
          <w:b/>
          <w:bCs/>
          <w:sz w:val="24"/>
          <w:szCs w:val="24"/>
        </w:rPr>
        <w:t xml:space="preserve"> April</w:t>
      </w:r>
      <w:r w:rsidR="006428FD">
        <w:rPr>
          <w:rFonts w:asciiTheme="minorHAnsi" w:hAnsiTheme="minorHAnsi"/>
          <w:sz w:val="24"/>
          <w:szCs w:val="24"/>
        </w:rPr>
        <w:t xml:space="preserve"> at </w:t>
      </w:r>
      <w:proofErr w:type="spellStart"/>
      <w:r w:rsidR="006428FD">
        <w:rPr>
          <w:rFonts w:asciiTheme="minorHAnsi" w:hAnsiTheme="minorHAnsi"/>
          <w:sz w:val="24"/>
          <w:szCs w:val="24"/>
        </w:rPr>
        <w:t>Sedlescombe</w:t>
      </w:r>
      <w:proofErr w:type="spellEnd"/>
      <w:r w:rsidR="006428FD">
        <w:rPr>
          <w:rFonts w:asciiTheme="minorHAnsi" w:hAnsiTheme="minorHAnsi"/>
          <w:sz w:val="24"/>
          <w:szCs w:val="24"/>
        </w:rPr>
        <w:t xml:space="preserve"> though patients can attend any of the 3 at other locations. (25 April, St Leonard’s; 9 May, Hastings; 21 May, Bexhill)</w:t>
      </w:r>
    </w:p>
    <w:p w:rsidR="00B8251E" w:rsidRPr="006428FD" w:rsidRDefault="006428FD" w:rsidP="0015197A">
      <w:pPr>
        <w:pStyle w:val="NoSpacing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Posters are being funded by RVA which </w:t>
      </w:r>
      <w:r>
        <w:rPr>
          <w:rFonts w:asciiTheme="minorHAnsi" w:hAnsiTheme="minorHAnsi"/>
          <w:b/>
          <w:bCs/>
          <w:sz w:val="24"/>
          <w:szCs w:val="24"/>
        </w:rPr>
        <w:t>CN</w:t>
      </w:r>
      <w:r>
        <w:rPr>
          <w:rFonts w:asciiTheme="minorHAnsi" w:hAnsiTheme="minorHAnsi"/>
          <w:sz w:val="24"/>
          <w:szCs w:val="24"/>
        </w:rPr>
        <w:t xml:space="preserve"> will distribute around </w:t>
      </w:r>
      <w:r w:rsidR="0015197A">
        <w:rPr>
          <w:rFonts w:asciiTheme="minorHAnsi" w:hAnsiTheme="minorHAnsi"/>
          <w:sz w:val="24"/>
          <w:szCs w:val="24"/>
        </w:rPr>
        <w:t>our</w:t>
      </w:r>
      <w:r>
        <w:rPr>
          <w:rFonts w:asciiTheme="minorHAnsi" w:hAnsiTheme="minorHAnsi"/>
          <w:sz w:val="24"/>
          <w:szCs w:val="24"/>
        </w:rPr>
        <w:t xml:space="preserve"> area. Information and a poster should be in the April parish magazines. </w:t>
      </w:r>
      <w:r>
        <w:rPr>
          <w:rFonts w:asciiTheme="minorHAnsi" w:hAnsiTheme="minorHAnsi"/>
          <w:b/>
          <w:bCs/>
          <w:sz w:val="24"/>
          <w:szCs w:val="24"/>
        </w:rPr>
        <w:t>BM</w:t>
      </w:r>
      <w:r>
        <w:rPr>
          <w:rFonts w:asciiTheme="minorHAnsi" w:hAnsiTheme="minorHAnsi"/>
          <w:sz w:val="24"/>
          <w:szCs w:val="24"/>
        </w:rPr>
        <w:t xml:space="preserve"> agreed to put </w:t>
      </w:r>
      <w:r w:rsidR="0015197A">
        <w:rPr>
          <w:rFonts w:asciiTheme="minorHAnsi" w:hAnsiTheme="minorHAnsi"/>
          <w:sz w:val="24"/>
          <w:szCs w:val="24"/>
        </w:rPr>
        <w:t xml:space="preserve">a poster </w:t>
      </w:r>
      <w:r>
        <w:rPr>
          <w:rFonts w:asciiTheme="minorHAnsi" w:hAnsiTheme="minorHAnsi"/>
          <w:sz w:val="24"/>
          <w:szCs w:val="24"/>
        </w:rPr>
        <w:t xml:space="preserve">on the village website. </w:t>
      </w:r>
      <w:r w:rsidR="0015197A">
        <w:rPr>
          <w:rFonts w:asciiTheme="minorHAnsi" w:hAnsiTheme="minorHAnsi"/>
          <w:b/>
          <w:bCs/>
          <w:sz w:val="24"/>
          <w:szCs w:val="24"/>
        </w:rPr>
        <w:t xml:space="preserve">CN </w:t>
      </w:r>
      <w:r w:rsidR="0015197A" w:rsidRPr="0015197A">
        <w:rPr>
          <w:rFonts w:asciiTheme="minorHAnsi" w:hAnsiTheme="minorHAnsi"/>
          <w:sz w:val="24"/>
          <w:szCs w:val="24"/>
        </w:rPr>
        <w:t>asked that we should all promote this</w:t>
      </w:r>
      <w:r w:rsidR="0015197A">
        <w:rPr>
          <w:rFonts w:asciiTheme="minorHAnsi" w:hAnsiTheme="minorHAnsi"/>
          <w:sz w:val="24"/>
          <w:szCs w:val="24"/>
        </w:rPr>
        <w:t xml:space="preserve"> initiative. Dr </w:t>
      </w:r>
      <w:proofErr w:type="spellStart"/>
      <w:r w:rsidR="0015197A">
        <w:rPr>
          <w:rFonts w:asciiTheme="minorHAnsi" w:hAnsiTheme="minorHAnsi"/>
          <w:sz w:val="24"/>
          <w:szCs w:val="24"/>
        </w:rPr>
        <w:t>Mucci</w:t>
      </w:r>
      <w:proofErr w:type="spellEnd"/>
      <w:r w:rsidR="0015197A">
        <w:rPr>
          <w:rFonts w:asciiTheme="minorHAnsi" w:hAnsiTheme="minorHAnsi"/>
          <w:sz w:val="24"/>
          <w:szCs w:val="24"/>
        </w:rPr>
        <w:t xml:space="preserve"> is not charging for her time, the talk should be very positive for those of </w:t>
      </w:r>
      <w:proofErr w:type="spellStart"/>
      <w:r w:rsidR="0015197A">
        <w:rPr>
          <w:rFonts w:asciiTheme="minorHAnsi" w:hAnsiTheme="minorHAnsi"/>
          <w:sz w:val="24"/>
          <w:szCs w:val="24"/>
        </w:rPr>
        <w:t>maturer</w:t>
      </w:r>
      <w:proofErr w:type="spellEnd"/>
      <w:r w:rsidR="0015197A">
        <w:rPr>
          <w:rFonts w:asciiTheme="minorHAnsi" w:hAnsiTheme="minorHAnsi"/>
          <w:sz w:val="24"/>
          <w:szCs w:val="24"/>
        </w:rPr>
        <w:t xml:space="preserve"> years</w:t>
      </w:r>
      <w:r w:rsidR="0015197A" w:rsidRPr="0015197A">
        <w:rPr>
          <w:rFonts w:asciiTheme="minorHAnsi" w:hAnsiTheme="minorHAnsi"/>
          <w:sz w:val="24"/>
          <w:szCs w:val="24"/>
        </w:rPr>
        <w:t xml:space="preserve"> </w:t>
      </w:r>
      <w:r w:rsidR="0015197A">
        <w:rPr>
          <w:rFonts w:asciiTheme="minorHAnsi" w:hAnsiTheme="minorHAnsi"/>
          <w:sz w:val="24"/>
          <w:szCs w:val="24"/>
        </w:rPr>
        <w:t xml:space="preserve">and a first for a joint PPG project. It was agreed that our PPG may be able to do future work linked to Dr </w:t>
      </w:r>
      <w:proofErr w:type="spellStart"/>
      <w:r w:rsidR="0015197A">
        <w:rPr>
          <w:rFonts w:asciiTheme="minorHAnsi" w:hAnsiTheme="minorHAnsi"/>
          <w:sz w:val="24"/>
          <w:szCs w:val="24"/>
        </w:rPr>
        <w:t>Mucci’s</w:t>
      </w:r>
      <w:proofErr w:type="spellEnd"/>
      <w:r w:rsidR="0015197A">
        <w:rPr>
          <w:rFonts w:asciiTheme="minorHAnsi" w:hAnsiTheme="minorHAnsi"/>
          <w:sz w:val="24"/>
          <w:szCs w:val="24"/>
        </w:rPr>
        <w:t xml:space="preserve"> suggestions.</w:t>
      </w:r>
      <w:r w:rsidR="00B8251E" w:rsidRPr="006428FD">
        <w:rPr>
          <w:rFonts w:asciiTheme="minorHAnsi" w:hAnsiTheme="minorHAnsi"/>
          <w:sz w:val="24"/>
          <w:szCs w:val="24"/>
        </w:rPr>
        <w:br/>
      </w:r>
    </w:p>
    <w:p w:rsidR="00994B24" w:rsidRPr="0015197A" w:rsidRDefault="00537A59" w:rsidP="0015197A">
      <w:pPr>
        <w:pStyle w:val="NoSpacing"/>
        <w:numPr>
          <w:ilvl w:val="0"/>
          <w:numId w:val="32"/>
        </w:numPr>
        <w:rPr>
          <w:u w:val="single"/>
        </w:rPr>
      </w:pPr>
      <w:r w:rsidRPr="0015197A">
        <w:rPr>
          <w:rFonts w:asciiTheme="minorHAnsi" w:hAnsiTheme="minorHAnsi"/>
          <w:sz w:val="24"/>
          <w:szCs w:val="24"/>
          <w:u w:val="single"/>
        </w:rPr>
        <w:t>DNA for appointments</w:t>
      </w:r>
      <w:r w:rsidR="0015197A">
        <w:rPr>
          <w:rFonts w:asciiTheme="minorHAnsi" w:hAnsiTheme="minorHAnsi"/>
          <w:sz w:val="24"/>
          <w:szCs w:val="24"/>
        </w:rPr>
        <w:t xml:space="preserve"> for future discussion</w:t>
      </w:r>
      <w:r w:rsidRPr="0015197A">
        <w:rPr>
          <w:rFonts w:asciiTheme="minorHAnsi" w:hAnsiTheme="minorHAnsi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="00994B24" w:rsidRPr="0015197A">
        <w:rPr>
          <w:rFonts w:asciiTheme="minorHAnsi" w:hAnsiTheme="minorHAnsi"/>
          <w:sz w:val="24"/>
          <w:szCs w:val="24"/>
          <w:u w:val="single"/>
        </w:rPr>
        <w:br/>
      </w:r>
    </w:p>
    <w:p w:rsidR="00163A9F" w:rsidRPr="00994B24" w:rsidRDefault="00994B24" w:rsidP="004B4A5F">
      <w:pPr>
        <w:pStyle w:val="NoSpacing"/>
        <w:numPr>
          <w:ilvl w:val="0"/>
          <w:numId w:val="32"/>
        </w:numPr>
      </w:pPr>
      <w:r w:rsidRPr="004668B5">
        <w:rPr>
          <w:rFonts w:asciiTheme="minorHAnsi" w:hAnsiTheme="minorHAnsi"/>
          <w:sz w:val="24"/>
          <w:szCs w:val="24"/>
          <w:u w:val="single"/>
        </w:rPr>
        <w:t>Mental health in young people</w:t>
      </w:r>
      <w:r w:rsidR="00AE3024" w:rsidRPr="004668B5">
        <w:rPr>
          <w:rFonts w:asciiTheme="minorHAnsi" w:hAnsiTheme="minorHAnsi"/>
          <w:sz w:val="24"/>
          <w:szCs w:val="24"/>
        </w:rPr>
        <w:t xml:space="preserve"> - </w:t>
      </w:r>
      <w:r w:rsidR="00AE3024" w:rsidRPr="004668B5">
        <w:rPr>
          <w:rFonts w:asciiTheme="minorHAnsi" w:hAnsiTheme="minorHAnsi"/>
          <w:b/>
          <w:bCs/>
          <w:sz w:val="24"/>
          <w:szCs w:val="24"/>
        </w:rPr>
        <w:t xml:space="preserve">LL </w:t>
      </w:r>
      <w:r w:rsidR="00AE3024" w:rsidRPr="004668B5">
        <w:rPr>
          <w:rFonts w:asciiTheme="minorHAnsi" w:hAnsiTheme="minorHAnsi"/>
          <w:sz w:val="24"/>
          <w:szCs w:val="24"/>
        </w:rPr>
        <w:t xml:space="preserve">and </w:t>
      </w:r>
      <w:r w:rsidR="00AE3024" w:rsidRPr="004668B5">
        <w:rPr>
          <w:rFonts w:asciiTheme="minorHAnsi" w:hAnsiTheme="minorHAnsi"/>
          <w:b/>
          <w:bCs/>
          <w:sz w:val="24"/>
          <w:szCs w:val="24"/>
        </w:rPr>
        <w:t>AG</w:t>
      </w:r>
      <w:r w:rsidR="00AE3024" w:rsidRPr="004668B5">
        <w:rPr>
          <w:rFonts w:asciiTheme="minorHAnsi" w:hAnsiTheme="minorHAnsi"/>
          <w:sz w:val="24"/>
          <w:szCs w:val="24"/>
        </w:rPr>
        <w:t xml:space="preserve"> have had 2 meetings</w:t>
      </w:r>
      <w:r w:rsidR="004C3C40" w:rsidRPr="004668B5">
        <w:rPr>
          <w:rFonts w:asciiTheme="minorHAnsi" w:hAnsiTheme="minorHAnsi"/>
          <w:sz w:val="24"/>
          <w:szCs w:val="24"/>
        </w:rPr>
        <w:t xml:space="preserve"> and approached some children’s organisations with minimal response.</w:t>
      </w:r>
      <w:r w:rsidR="00AE3024" w:rsidRPr="004668B5">
        <w:rPr>
          <w:rFonts w:asciiTheme="minorHAnsi" w:hAnsiTheme="minorHAnsi"/>
          <w:sz w:val="24"/>
          <w:szCs w:val="24"/>
        </w:rPr>
        <w:t xml:space="preserve"> Informal feedback from parents: need help to spot signs of problems and information where to get support. </w:t>
      </w:r>
      <w:r w:rsidR="004C3C40" w:rsidRPr="004668B5">
        <w:rPr>
          <w:rFonts w:asciiTheme="minorHAnsi" w:hAnsiTheme="minorHAnsi"/>
          <w:sz w:val="24"/>
          <w:szCs w:val="24"/>
        </w:rPr>
        <w:br/>
      </w:r>
      <w:r w:rsidR="00AE3024" w:rsidRPr="004668B5">
        <w:rPr>
          <w:rFonts w:asciiTheme="minorHAnsi" w:hAnsiTheme="minorHAnsi"/>
          <w:sz w:val="24"/>
          <w:szCs w:val="24"/>
        </w:rPr>
        <w:t>Wide ranging discussion, many problems that can’t all be addressed at once</w:t>
      </w:r>
      <w:r w:rsidR="004C3C40" w:rsidRPr="004668B5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4C3C40" w:rsidRPr="004668B5">
        <w:rPr>
          <w:rFonts w:asciiTheme="minorHAnsi" w:hAnsiTheme="minorHAnsi"/>
          <w:sz w:val="24"/>
          <w:szCs w:val="24"/>
        </w:rPr>
        <w:t>eg</w:t>
      </w:r>
      <w:proofErr w:type="spellEnd"/>
      <w:r w:rsidR="004C3C40" w:rsidRPr="004668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C3C40" w:rsidRPr="004668B5">
        <w:rPr>
          <w:rFonts w:asciiTheme="minorHAnsi" w:hAnsiTheme="minorHAnsi"/>
          <w:sz w:val="24"/>
          <w:szCs w:val="24"/>
        </w:rPr>
        <w:t>self harm</w:t>
      </w:r>
      <w:proofErr w:type="spellEnd"/>
      <w:r w:rsidR="004C3C40" w:rsidRPr="004668B5">
        <w:rPr>
          <w:rFonts w:asciiTheme="minorHAnsi" w:hAnsiTheme="minorHAnsi"/>
          <w:sz w:val="24"/>
          <w:szCs w:val="24"/>
        </w:rPr>
        <w:t xml:space="preserve">, eating disorders, risks from social media </w:t>
      </w:r>
      <w:proofErr w:type="spellStart"/>
      <w:r w:rsidR="004C3C40" w:rsidRPr="004668B5">
        <w:rPr>
          <w:rFonts w:asciiTheme="minorHAnsi" w:hAnsiTheme="minorHAnsi"/>
          <w:sz w:val="24"/>
          <w:szCs w:val="24"/>
        </w:rPr>
        <w:t>etc</w:t>
      </w:r>
      <w:proofErr w:type="spellEnd"/>
      <w:r w:rsidR="004C3C40" w:rsidRPr="004668B5">
        <w:rPr>
          <w:rFonts w:asciiTheme="minorHAnsi" w:hAnsiTheme="minorHAnsi"/>
          <w:sz w:val="24"/>
          <w:szCs w:val="24"/>
        </w:rPr>
        <w:t>)</w:t>
      </w:r>
      <w:r w:rsidR="00AE3024" w:rsidRPr="004668B5">
        <w:rPr>
          <w:rFonts w:asciiTheme="minorHAnsi" w:hAnsiTheme="minorHAnsi"/>
          <w:sz w:val="24"/>
          <w:szCs w:val="24"/>
        </w:rPr>
        <w:t>. Conclusion: to target parents/children in the final Primary school year and first secondary school year</w:t>
      </w:r>
      <w:r w:rsidR="004C3C40" w:rsidRPr="004668B5">
        <w:rPr>
          <w:rFonts w:asciiTheme="minorHAnsi" w:hAnsiTheme="minorHAnsi"/>
          <w:sz w:val="24"/>
          <w:szCs w:val="24"/>
        </w:rPr>
        <w:t xml:space="preserve"> where stresses from school changes can develop</w:t>
      </w:r>
      <w:r w:rsidR="00AE3024" w:rsidRPr="004668B5">
        <w:rPr>
          <w:rFonts w:asciiTheme="minorHAnsi" w:hAnsiTheme="minorHAnsi"/>
          <w:sz w:val="24"/>
          <w:szCs w:val="24"/>
        </w:rPr>
        <w:t>,</w:t>
      </w:r>
      <w:r w:rsidR="004C3C40" w:rsidRPr="004668B5">
        <w:rPr>
          <w:rFonts w:asciiTheme="minorHAnsi" w:hAnsiTheme="minorHAnsi"/>
          <w:sz w:val="24"/>
          <w:szCs w:val="24"/>
        </w:rPr>
        <w:t xml:space="preserve"> </w:t>
      </w:r>
      <w:r w:rsidR="004B4A5F">
        <w:rPr>
          <w:rFonts w:asciiTheme="minorHAnsi" w:hAnsiTheme="minorHAnsi"/>
          <w:sz w:val="24"/>
          <w:szCs w:val="24"/>
        </w:rPr>
        <w:t>although open to all</w:t>
      </w:r>
      <w:r w:rsidR="004B4A5F" w:rsidRPr="00042541">
        <w:rPr>
          <w:rFonts w:asciiTheme="minorHAnsi" w:hAnsiTheme="minorHAnsi"/>
          <w:b/>
          <w:sz w:val="24"/>
          <w:szCs w:val="24"/>
        </w:rPr>
        <w:t xml:space="preserve"> </w:t>
      </w:r>
      <w:r w:rsidR="004B4A5F" w:rsidRPr="004B4A5F">
        <w:rPr>
          <w:rFonts w:asciiTheme="minorHAnsi" w:hAnsiTheme="minorHAnsi"/>
          <w:bCs/>
          <w:sz w:val="24"/>
          <w:szCs w:val="24"/>
        </w:rPr>
        <w:t>with an interest in positive mental health for children of all school ages.</w:t>
      </w:r>
      <w:bookmarkStart w:id="0" w:name="_GoBack"/>
      <w:bookmarkEnd w:id="0"/>
      <w:r w:rsidR="004C3C40" w:rsidRPr="004B4A5F">
        <w:rPr>
          <w:rFonts w:asciiTheme="minorHAnsi" w:hAnsiTheme="minorHAnsi"/>
          <w:bCs/>
          <w:sz w:val="24"/>
          <w:szCs w:val="24"/>
        </w:rPr>
        <w:br/>
        <w:t xml:space="preserve">Agreed actions: to arrange </w:t>
      </w:r>
      <w:r w:rsidR="004668B5" w:rsidRPr="004B4A5F">
        <w:rPr>
          <w:rFonts w:asciiTheme="minorHAnsi" w:hAnsiTheme="minorHAnsi"/>
          <w:bCs/>
          <w:sz w:val="24"/>
          <w:szCs w:val="24"/>
        </w:rPr>
        <w:t xml:space="preserve">talk by </w:t>
      </w:r>
      <w:r w:rsidR="004C3C40" w:rsidRPr="004B4A5F">
        <w:rPr>
          <w:rFonts w:asciiTheme="minorHAnsi" w:hAnsiTheme="minorHAnsi"/>
          <w:bCs/>
          <w:sz w:val="24"/>
          <w:szCs w:val="24"/>
        </w:rPr>
        <w:t>relevant professionals in the autumn – suitable venue</w:t>
      </w:r>
      <w:r w:rsidR="004C3C40" w:rsidRPr="004668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C3C40" w:rsidRPr="004668B5">
        <w:rPr>
          <w:rFonts w:asciiTheme="minorHAnsi" w:hAnsiTheme="minorHAnsi"/>
          <w:sz w:val="24"/>
          <w:szCs w:val="24"/>
        </w:rPr>
        <w:t>Etchingham</w:t>
      </w:r>
      <w:proofErr w:type="spellEnd"/>
      <w:r w:rsidR="004C3C40" w:rsidRPr="004668B5">
        <w:rPr>
          <w:rFonts w:asciiTheme="minorHAnsi" w:hAnsiTheme="minorHAnsi"/>
          <w:sz w:val="24"/>
          <w:szCs w:val="24"/>
        </w:rPr>
        <w:t xml:space="preserve"> halls (</w:t>
      </w:r>
      <w:r w:rsidR="004C3C40" w:rsidRPr="004668B5">
        <w:rPr>
          <w:rFonts w:asciiTheme="minorHAnsi" w:hAnsiTheme="minorHAnsi"/>
          <w:b/>
          <w:bCs/>
          <w:sz w:val="24"/>
          <w:szCs w:val="24"/>
        </w:rPr>
        <w:t>CN</w:t>
      </w:r>
      <w:r w:rsidR="004C3C40" w:rsidRPr="004668B5">
        <w:rPr>
          <w:rFonts w:asciiTheme="minorHAnsi" w:hAnsiTheme="minorHAnsi"/>
          <w:sz w:val="24"/>
          <w:szCs w:val="24"/>
        </w:rPr>
        <w:t xml:space="preserve"> to find out availability). </w:t>
      </w:r>
      <w:r w:rsidR="00372305">
        <w:rPr>
          <w:rFonts w:asciiTheme="minorHAnsi" w:hAnsiTheme="minorHAnsi"/>
          <w:sz w:val="24"/>
          <w:szCs w:val="24"/>
        </w:rPr>
        <w:br/>
      </w:r>
      <w:r w:rsidR="004C3C40" w:rsidRPr="004668B5">
        <w:rPr>
          <w:rFonts w:asciiTheme="minorHAnsi" w:hAnsiTheme="minorHAnsi"/>
          <w:b/>
          <w:bCs/>
          <w:sz w:val="24"/>
          <w:szCs w:val="24"/>
        </w:rPr>
        <w:t>LL</w:t>
      </w:r>
      <w:r w:rsidR="004C3C40" w:rsidRPr="004668B5">
        <w:rPr>
          <w:rFonts w:asciiTheme="minorHAnsi" w:hAnsiTheme="minorHAnsi"/>
          <w:sz w:val="24"/>
          <w:szCs w:val="24"/>
        </w:rPr>
        <w:t xml:space="preserve"> has contact with potentia</w:t>
      </w:r>
      <w:r w:rsidR="00372305">
        <w:rPr>
          <w:rFonts w:asciiTheme="minorHAnsi" w:hAnsiTheme="minorHAnsi"/>
          <w:sz w:val="24"/>
          <w:szCs w:val="24"/>
        </w:rPr>
        <w:t xml:space="preserve">l CAMHS Social Worker speaker. </w:t>
      </w:r>
      <w:r w:rsidR="004C3C40" w:rsidRPr="004668B5">
        <w:rPr>
          <w:rFonts w:asciiTheme="minorHAnsi" w:hAnsiTheme="minorHAnsi"/>
          <w:sz w:val="24"/>
          <w:szCs w:val="24"/>
        </w:rPr>
        <w:t xml:space="preserve">Welfare teams at secondary schools. </w:t>
      </w:r>
      <w:r w:rsidR="004C3C40" w:rsidRPr="004668B5">
        <w:rPr>
          <w:rFonts w:asciiTheme="minorHAnsi" w:hAnsiTheme="minorHAnsi"/>
          <w:b/>
          <w:bCs/>
          <w:sz w:val="24"/>
          <w:szCs w:val="24"/>
        </w:rPr>
        <w:t xml:space="preserve">LL </w:t>
      </w:r>
      <w:r w:rsidR="004C3C40" w:rsidRPr="004668B5">
        <w:rPr>
          <w:rFonts w:asciiTheme="minorHAnsi" w:hAnsiTheme="minorHAnsi"/>
          <w:sz w:val="24"/>
          <w:szCs w:val="24"/>
        </w:rPr>
        <w:t xml:space="preserve">to contact </w:t>
      </w:r>
      <w:proofErr w:type="spellStart"/>
      <w:r w:rsidR="004C3C40" w:rsidRPr="004668B5">
        <w:rPr>
          <w:rFonts w:asciiTheme="minorHAnsi" w:hAnsiTheme="minorHAnsi"/>
          <w:sz w:val="24"/>
          <w:szCs w:val="24"/>
        </w:rPr>
        <w:t>Heathfield</w:t>
      </w:r>
      <w:proofErr w:type="spellEnd"/>
      <w:r w:rsidR="004C3C40" w:rsidRPr="004668B5">
        <w:rPr>
          <w:rFonts w:asciiTheme="minorHAnsi" w:hAnsiTheme="minorHAnsi"/>
          <w:sz w:val="24"/>
          <w:szCs w:val="24"/>
        </w:rPr>
        <w:t xml:space="preserve"> Community College, </w:t>
      </w:r>
      <w:proofErr w:type="spellStart"/>
      <w:r w:rsidR="004C3C40" w:rsidRPr="004668B5">
        <w:rPr>
          <w:rFonts w:asciiTheme="minorHAnsi" w:hAnsiTheme="minorHAnsi"/>
          <w:b/>
          <w:bCs/>
          <w:sz w:val="24"/>
          <w:szCs w:val="24"/>
        </w:rPr>
        <w:t>JBr</w:t>
      </w:r>
      <w:proofErr w:type="spellEnd"/>
      <w:r w:rsidR="004C3C40" w:rsidRPr="004668B5">
        <w:rPr>
          <w:rFonts w:asciiTheme="minorHAnsi" w:hAnsiTheme="minorHAnsi"/>
          <w:sz w:val="24"/>
          <w:szCs w:val="24"/>
        </w:rPr>
        <w:t xml:space="preserve"> to contact Uplands to ask if they can supply a speaker to explain support provided at schools.</w:t>
      </w:r>
      <w:r w:rsidR="00A61234" w:rsidRPr="004668B5">
        <w:rPr>
          <w:rFonts w:asciiTheme="minorHAnsi" w:hAnsiTheme="minorHAnsi"/>
          <w:sz w:val="24"/>
          <w:szCs w:val="24"/>
        </w:rPr>
        <w:t xml:space="preserve"> </w:t>
      </w:r>
      <w:r w:rsidR="00372305">
        <w:rPr>
          <w:rFonts w:asciiTheme="minorHAnsi" w:hAnsiTheme="minorHAnsi"/>
          <w:sz w:val="24"/>
          <w:szCs w:val="24"/>
        </w:rPr>
        <w:br/>
      </w:r>
      <w:r w:rsidR="00A61234" w:rsidRPr="004668B5">
        <w:rPr>
          <w:rFonts w:asciiTheme="minorHAnsi" w:hAnsiTheme="minorHAnsi"/>
          <w:sz w:val="24"/>
          <w:szCs w:val="24"/>
        </w:rPr>
        <w:t>Dr Mark Robertson to be asked if he can also give a view what is offered by the Practice.</w:t>
      </w:r>
      <w:r w:rsidR="004668B5" w:rsidRPr="004668B5">
        <w:rPr>
          <w:rFonts w:asciiTheme="minorHAnsi" w:hAnsiTheme="minorHAnsi"/>
          <w:sz w:val="24"/>
          <w:szCs w:val="24"/>
        </w:rPr>
        <w:br/>
        <w:t>Once set up publicity can be via school newsletters and leaflet invitations to target audience. (Funds from parish council grant available for this)</w:t>
      </w:r>
      <w:r w:rsidR="002D419E" w:rsidRPr="004668B5">
        <w:rPr>
          <w:rFonts w:asciiTheme="minorHAnsi" w:hAnsiTheme="minorHAnsi"/>
          <w:sz w:val="24"/>
          <w:szCs w:val="24"/>
        </w:rPr>
        <w:t xml:space="preserve">                                                                          </w:t>
      </w:r>
      <w:r w:rsidR="00537A59" w:rsidRPr="004668B5">
        <w:rPr>
          <w:rFonts w:asciiTheme="minorHAnsi" w:hAnsiTheme="minorHAnsi"/>
          <w:sz w:val="24"/>
          <w:szCs w:val="24"/>
        </w:rPr>
        <w:t xml:space="preserve">     </w:t>
      </w:r>
      <w:r w:rsidR="00C41393" w:rsidRPr="004668B5">
        <w:rPr>
          <w:rFonts w:asciiTheme="minorHAnsi" w:hAnsiTheme="minorHAnsi"/>
          <w:sz w:val="24"/>
          <w:szCs w:val="24"/>
        </w:rPr>
        <w:br/>
      </w:r>
      <w:r w:rsidR="00372305">
        <w:br/>
      </w:r>
      <w:r w:rsidR="00372305">
        <w:br/>
      </w:r>
      <w:r w:rsidR="00372305">
        <w:lastRenderedPageBreak/>
        <w:br/>
      </w:r>
    </w:p>
    <w:p w:rsidR="004668B5" w:rsidRPr="004668B5" w:rsidRDefault="009A4EA5" w:rsidP="004668B5">
      <w:pPr>
        <w:pStyle w:val="NoSpacing"/>
        <w:numPr>
          <w:ilvl w:val="0"/>
          <w:numId w:val="32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 w:rsidRPr="004668B5">
        <w:rPr>
          <w:rFonts w:asciiTheme="minorHAnsi" w:hAnsiTheme="minorHAnsi"/>
          <w:sz w:val="24"/>
          <w:szCs w:val="24"/>
          <w:u w:val="single"/>
        </w:rPr>
        <w:t>P</w:t>
      </w:r>
      <w:r w:rsidR="003C3F05" w:rsidRPr="004668B5">
        <w:rPr>
          <w:rFonts w:asciiTheme="minorHAnsi" w:hAnsiTheme="minorHAnsi"/>
          <w:sz w:val="24"/>
          <w:szCs w:val="24"/>
          <w:u w:val="single"/>
        </w:rPr>
        <w:t>ractice update</w:t>
      </w:r>
      <w:r w:rsidR="004A7FB8">
        <w:rPr>
          <w:rFonts w:asciiTheme="minorHAnsi" w:hAnsiTheme="minorHAnsi"/>
          <w:sz w:val="24"/>
          <w:szCs w:val="24"/>
        </w:rPr>
        <w:t xml:space="preserve">  </w:t>
      </w:r>
      <w:r w:rsidR="00372305">
        <w:rPr>
          <w:rFonts w:asciiTheme="minorHAnsi" w:hAnsiTheme="minorHAnsi"/>
          <w:b/>
          <w:bCs/>
          <w:sz w:val="24"/>
          <w:szCs w:val="24"/>
        </w:rPr>
        <w:t>JW</w:t>
      </w:r>
      <w:r w:rsidR="00B07DB3">
        <w:rPr>
          <w:rFonts w:asciiTheme="minorHAnsi" w:hAnsiTheme="minorHAnsi"/>
          <w:sz w:val="24"/>
          <w:szCs w:val="24"/>
        </w:rPr>
        <w:t xml:space="preserve"> </w:t>
      </w:r>
    </w:p>
    <w:p w:rsidR="004668B5" w:rsidRPr="004668B5" w:rsidRDefault="004668B5" w:rsidP="004668B5">
      <w:pPr>
        <w:pStyle w:val="NoSpacing"/>
        <w:numPr>
          <w:ilvl w:val="0"/>
          <w:numId w:val="37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</w:rPr>
        <w:t>Vacancies created by retirements from team have been filled in the last few days. Now a settling in process.</w:t>
      </w:r>
    </w:p>
    <w:p w:rsidR="004668B5" w:rsidRDefault="004668B5" w:rsidP="004668B5">
      <w:pPr>
        <w:pStyle w:val="NoSpacing"/>
        <w:numPr>
          <w:ilvl w:val="0"/>
          <w:numId w:val="37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</w:rPr>
        <w:t>Cervical smears – backlog has now been cleared with newly trained nurses.</w:t>
      </w:r>
    </w:p>
    <w:p w:rsidR="004668B5" w:rsidRPr="004668B5" w:rsidRDefault="004668B5" w:rsidP="004668B5">
      <w:pPr>
        <w:pStyle w:val="NoSpacing"/>
        <w:numPr>
          <w:ilvl w:val="0"/>
          <w:numId w:val="37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 w:rsidRPr="004668B5">
        <w:rPr>
          <w:rFonts w:asciiTheme="minorHAnsi" w:hAnsiTheme="minorHAnsi"/>
          <w:sz w:val="24"/>
          <w:szCs w:val="24"/>
        </w:rPr>
        <w:t xml:space="preserve">Primary Care Networks to be implemented which will be based on present Federation of Practices. To be setup by May but </w:t>
      </w:r>
      <w:proofErr w:type="gramStart"/>
      <w:r w:rsidRPr="004668B5">
        <w:rPr>
          <w:rFonts w:asciiTheme="minorHAnsi" w:hAnsiTheme="minorHAnsi"/>
          <w:sz w:val="24"/>
          <w:szCs w:val="24"/>
        </w:rPr>
        <w:t>process not yet clear</w:t>
      </w:r>
      <w:proofErr w:type="gramEnd"/>
      <w:r w:rsidRPr="004668B5">
        <w:rPr>
          <w:rFonts w:asciiTheme="minorHAnsi" w:hAnsiTheme="minorHAnsi"/>
          <w:sz w:val="24"/>
          <w:szCs w:val="24"/>
        </w:rPr>
        <w:t>.</w:t>
      </w:r>
    </w:p>
    <w:p w:rsidR="00B8251E" w:rsidRPr="004668B5" w:rsidRDefault="004668B5" w:rsidP="004668B5">
      <w:pPr>
        <w:pStyle w:val="NoSpacing"/>
        <w:numPr>
          <w:ilvl w:val="0"/>
          <w:numId w:val="37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</w:rPr>
        <w:t>Electronic referrals process continues to have problems which can delay referrals.</w:t>
      </w:r>
      <w:r w:rsidRPr="004668B5">
        <w:rPr>
          <w:rFonts w:asciiTheme="minorHAnsi" w:hAnsiTheme="minorHAnsi"/>
          <w:sz w:val="24"/>
          <w:szCs w:val="24"/>
        </w:rPr>
        <w:t xml:space="preserve"> </w:t>
      </w:r>
      <w:r w:rsidR="00B07DB3" w:rsidRPr="004668B5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</w:t>
      </w:r>
      <w:r w:rsidR="002D419E" w:rsidRPr="004668B5">
        <w:rPr>
          <w:rFonts w:asciiTheme="minorHAnsi" w:hAnsiTheme="minorHAnsi"/>
          <w:sz w:val="24"/>
          <w:szCs w:val="24"/>
        </w:rPr>
        <w:t xml:space="preserve">       </w:t>
      </w:r>
      <w:r w:rsidR="0054473D" w:rsidRPr="004668B5">
        <w:rPr>
          <w:rFonts w:asciiTheme="minorHAnsi" w:hAnsiTheme="minorHAnsi"/>
          <w:sz w:val="24"/>
          <w:szCs w:val="24"/>
        </w:rPr>
        <w:br/>
      </w:r>
    </w:p>
    <w:p w:rsidR="00686547" w:rsidRPr="00372305" w:rsidRDefault="003C3F05" w:rsidP="00372305">
      <w:pPr>
        <w:pStyle w:val="NoSpacing"/>
        <w:numPr>
          <w:ilvl w:val="0"/>
          <w:numId w:val="3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372305">
        <w:rPr>
          <w:rFonts w:asciiTheme="minorHAnsi" w:hAnsiTheme="minorHAnsi"/>
          <w:color w:val="222222"/>
          <w:sz w:val="24"/>
          <w:szCs w:val="24"/>
          <w:u w:val="single"/>
          <w:shd w:val="clear" w:color="auto" w:fill="FFFFFF"/>
        </w:rPr>
        <w:t>A</w:t>
      </w:r>
      <w:r w:rsidR="00B8251E" w:rsidRPr="00372305">
        <w:rPr>
          <w:rFonts w:asciiTheme="minorHAnsi" w:hAnsiTheme="minorHAnsi"/>
          <w:sz w:val="24"/>
          <w:szCs w:val="24"/>
          <w:u w:val="single"/>
        </w:rPr>
        <w:t>OB</w:t>
      </w:r>
      <w:r w:rsidR="004668B5" w:rsidRPr="0037230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372305">
        <w:rPr>
          <w:rFonts w:asciiTheme="minorHAnsi" w:hAnsiTheme="minorHAnsi"/>
          <w:b/>
          <w:bCs/>
          <w:sz w:val="24"/>
          <w:szCs w:val="24"/>
        </w:rPr>
        <w:br/>
      </w:r>
      <w:r w:rsidR="004668B5" w:rsidRPr="00372305">
        <w:rPr>
          <w:rFonts w:asciiTheme="minorHAnsi" w:hAnsiTheme="minorHAnsi"/>
          <w:b/>
          <w:bCs/>
          <w:sz w:val="24"/>
          <w:szCs w:val="24"/>
        </w:rPr>
        <w:t>BM</w:t>
      </w:r>
      <w:r w:rsidR="004668B5" w:rsidRPr="00372305">
        <w:rPr>
          <w:rFonts w:asciiTheme="minorHAnsi" w:hAnsiTheme="minorHAnsi"/>
          <w:sz w:val="24"/>
          <w:szCs w:val="24"/>
        </w:rPr>
        <w:t xml:space="preserve"> asked for Community Hub to be on May’s agenda</w:t>
      </w:r>
      <w:r w:rsidR="00082C96" w:rsidRPr="00372305">
        <w:rPr>
          <w:rFonts w:asciiTheme="minorHAnsi" w:hAnsiTheme="minorHAnsi"/>
          <w:sz w:val="24"/>
          <w:szCs w:val="24"/>
        </w:rPr>
        <w:br/>
      </w:r>
      <w:r w:rsidR="00372305">
        <w:rPr>
          <w:rFonts w:asciiTheme="minorHAnsi" w:hAnsiTheme="minorHAnsi"/>
          <w:sz w:val="24"/>
          <w:szCs w:val="24"/>
        </w:rPr>
        <w:t xml:space="preserve">Next CCG/PPG meeting is Thursday 23 May, 10am – 12md at </w:t>
      </w:r>
      <w:proofErr w:type="spellStart"/>
      <w:r w:rsidR="00372305">
        <w:rPr>
          <w:rFonts w:asciiTheme="minorHAnsi" w:hAnsiTheme="minorHAnsi"/>
          <w:sz w:val="24"/>
          <w:szCs w:val="24"/>
        </w:rPr>
        <w:t>Sedlescombe</w:t>
      </w:r>
      <w:proofErr w:type="spellEnd"/>
      <w:r w:rsidR="00372305">
        <w:rPr>
          <w:rFonts w:asciiTheme="minorHAnsi" w:hAnsiTheme="minorHAnsi"/>
          <w:sz w:val="24"/>
          <w:szCs w:val="24"/>
        </w:rPr>
        <w:t>.</w:t>
      </w:r>
      <w:r w:rsidR="00372305">
        <w:rPr>
          <w:rFonts w:asciiTheme="minorHAnsi" w:hAnsiTheme="minorHAnsi"/>
          <w:sz w:val="24"/>
          <w:szCs w:val="24"/>
        </w:rPr>
        <w:br/>
      </w:r>
    </w:p>
    <w:p w:rsidR="00823127" w:rsidRDefault="003C3F05" w:rsidP="00B8251E">
      <w:pPr>
        <w:pStyle w:val="NoSpacing"/>
        <w:numPr>
          <w:ilvl w:val="0"/>
          <w:numId w:val="32"/>
        </w:numPr>
        <w:shd w:val="clear" w:color="auto" w:fill="FFFFFF"/>
        <w:rPr>
          <w:rFonts w:eastAsia="Times New Roman"/>
          <w:color w:val="222222"/>
          <w:sz w:val="24"/>
          <w:szCs w:val="24"/>
          <w:lang w:eastAsia="en-GB"/>
        </w:rPr>
      </w:pPr>
      <w:r w:rsidRPr="00082C96">
        <w:rPr>
          <w:rFonts w:asciiTheme="minorHAnsi" w:hAnsiTheme="minorHAnsi"/>
          <w:sz w:val="24"/>
          <w:szCs w:val="24"/>
        </w:rPr>
        <w:t>Date</w:t>
      </w:r>
      <w:r w:rsidR="005B5675" w:rsidRPr="00082C96">
        <w:rPr>
          <w:rFonts w:asciiTheme="minorHAnsi" w:hAnsiTheme="minorHAnsi"/>
          <w:sz w:val="24"/>
          <w:szCs w:val="24"/>
        </w:rPr>
        <w:t>s</w:t>
      </w:r>
      <w:r w:rsidRPr="00082C96">
        <w:rPr>
          <w:rFonts w:asciiTheme="minorHAnsi" w:hAnsiTheme="minorHAnsi"/>
          <w:sz w:val="24"/>
          <w:szCs w:val="24"/>
        </w:rPr>
        <w:t xml:space="preserve"> of next meeting</w:t>
      </w:r>
      <w:r w:rsidR="005B5675" w:rsidRPr="00082C96">
        <w:rPr>
          <w:rFonts w:asciiTheme="minorHAnsi" w:hAnsiTheme="minorHAnsi"/>
          <w:sz w:val="24"/>
          <w:szCs w:val="24"/>
        </w:rPr>
        <w:t>s</w:t>
      </w:r>
      <w:r w:rsidRPr="00082C96">
        <w:rPr>
          <w:rFonts w:asciiTheme="minorHAnsi" w:hAnsiTheme="minorHAnsi"/>
          <w:sz w:val="24"/>
          <w:szCs w:val="24"/>
        </w:rPr>
        <w:t xml:space="preserve"> –  </w:t>
      </w:r>
      <w:r w:rsidR="00214A91">
        <w:rPr>
          <w:rFonts w:asciiTheme="minorHAnsi" w:hAnsiTheme="minorHAnsi"/>
          <w:sz w:val="24"/>
          <w:szCs w:val="24"/>
        </w:rPr>
        <w:t xml:space="preserve">21 May, 16 July, 17 September, 19 November 2019 </w:t>
      </w:r>
    </w:p>
    <w:p w:rsidR="00067431" w:rsidRDefault="00067431" w:rsidP="00823127">
      <w:pPr>
        <w:shd w:val="clear" w:color="auto" w:fill="FFFFFF"/>
        <w:rPr>
          <w:rFonts w:ascii="Calibri" w:hAnsi="Calibri"/>
          <w:color w:val="1F497D"/>
          <w:shd w:val="clear" w:color="auto" w:fill="FFFFFF"/>
        </w:rPr>
      </w:pPr>
    </w:p>
    <w:p w:rsidR="009A4EA5" w:rsidRPr="00F07AAA" w:rsidRDefault="009A4EA5" w:rsidP="00C023DC">
      <w:pPr>
        <w:shd w:val="clear" w:color="auto" w:fill="FFFFFF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1701"/>
      </w:tblGrid>
      <w:tr w:rsidR="003C3F05" w:rsidRPr="00F07AAA" w:rsidTr="00897EF2">
        <w:tc>
          <w:tcPr>
            <w:tcW w:w="2223" w:type="dxa"/>
            <w:hideMark/>
          </w:tcPr>
          <w:p w:rsidR="003C3F05" w:rsidRPr="00F07AAA" w:rsidRDefault="003C3F05" w:rsidP="00897EF2">
            <w:pPr>
              <w:pStyle w:val="NoSpacing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C3F05" w:rsidRPr="00F07AAA" w:rsidRDefault="003C3F05" w:rsidP="008A254A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50EE5" w:rsidRPr="00F07AAA" w:rsidRDefault="00950EE5" w:rsidP="00950EE5">
      <w:pPr>
        <w:pStyle w:val="NoSpacing"/>
        <w:rPr>
          <w:rFonts w:asciiTheme="minorHAnsi" w:hAnsiTheme="minorHAnsi"/>
          <w:sz w:val="24"/>
          <w:szCs w:val="24"/>
        </w:rPr>
      </w:pPr>
    </w:p>
    <w:p w:rsidR="00BF1562" w:rsidRPr="00F07AAA" w:rsidRDefault="00BF1562" w:rsidP="00BF1562">
      <w:pPr>
        <w:shd w:val="clear" w:color="auto" w:fill="FFFFFF"/>
        <w:rPr>
          <w:sz w:val="24"/>
          <w:szCs w:val="24"/>
        </w:rPr>
      </w:pPr>
    </w:p>
    <w:sectPr w:rsidR="00BF1562" w:rsidRPr="00F07AAA" w:rsidSect="00644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3D9"/>
    <w:multiLevelType w:val="hybridMultilevel"/>
    <w:tmpl w:val="C6F2B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F4158"/>
    <w:multiLevelType w:val="hybridMultilevel"/>
    <w:tmpl w:val="2DEAF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63C2A"/>
    <w:multiLevelType w:val="hybridMultilevel"/>
    <w:tmpl w:val="D2D85A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EC3E97"/>
    <w:multiLevelType w:val="hybridMultilevel"/>
    <w:tmpl w:val="20FC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F6BCE"/>
    <w:multiLevelType w:val="hybridMultilevel"/>
    <w:tmpl w:val="3C82B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12B0A"/>
    <w:multiLevelType w:val="hybridMultilevel"/>
    <w:tmpl w:val="0F48A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02014"/>
    <w:multiLevelType w:val="hybridMultilevel"/>
    <w:tmpl w:val="ABD48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37151"/>
    <w:multiLevelType w:val="hybridMultilevel"/>
    <w:tmpl w:val="24647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B459E3"/>
    <w:multiLevelType w:val="hybridMultilevel"/>
    <w:tmpl w:val="5F606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9651F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15F0E"/>
    <w:multiLevelType w:val="hybridMultilevel"/>
    <w:tmpl w:val="556CA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D511B"/>
    <w:multiLevelType w:val="hybridMultilevel"/>
    <w:tmpl w:val="610ED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16906"/>
    <w:multiLevelType w:val="hybridMultilevel"/>
    <w:tmpl w:val="A5727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80428"/>
    <w:multiLevelType w:val="hybridMultilevel"/>
    <w:tmpl w:val="4A749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80F8D"/>
    <w:multiLevelType w:val="hybridMultilevel"/>
    <w:tmpl w:val="92F09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9677D"/>
    <w:multiLevelType w:val="hybridMultilevel"/>
    <w:tmpl w:val="EED4D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E4747"/>
    <w:multiLevelType w:val="hybridMultilevel"/>
    <w:tmpl w:val="6E368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576AA"/>
    <w:multiLevelType w:val="hybridMultilevel"/>
    <w:tmpl w:val="4754C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C595D"/>
    <w:multiLevelType w:val="hybridMultilevel"/>
    <w:tmpl w:val="2AC8B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F45BD"/>
    <w:multiLevelType w:val="hybridMultilevel"/>
    <w:tmpl w:val="48486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147BC"/>
    <w:multiLevelType w:val="hybridMultilevel"/>
    <w:tmpl w:val="96B05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74680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93C0B"/>
    <w:multiLevelType w:val="hybridMultilevel"/>
    <w:tmpl w:val="5C8A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E595F"/>
    <w:multiLevelType w:val="hybridMultilevel"/>
    <w:tmpl w:val="BE6A9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1492D"/>
    <w:multiLevelType w:val="hybridMultilevel"/>
    <w:tmpl w:val="2CD8C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F1DE5"/>
    <w:multiLevelType w:val="hybridMultilevel"/>
    <w:tmpl w:val="382A3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06980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A70B0"/>
    <w:multiLevelType w:val="hybridMultilevel"/>
    <w:tmpl w:val="456A6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B34F6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F6FB5"/>
    <w:multiLevelType w:val="hybridMultilevel"/>
    <w:tmpl w:val="71764A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113A86"/>
    <w:multiLevelType w:val="hybridMultilevel"/>
    <w:tmpl w:val="20FC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C5294"/>
    <w:multiLevelType w:val="hybridMultilevel"/>
    <w:tmpl w:val="A0AA4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C3254"/>
    <w:multiLevelType w:val="hybridMultilevel"/>
    <w:tmpl w:val="0C36D8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437791"/>
    <w:multiLevelType w:val="hybridMultilevel"/>
    <w:tmpl w:val="6E2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A2A68"/>
    <w:multiLevelType w:val="hybridMultilevel"/>
    <w:tmpl w:val="20FC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26217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5"/>
  </w:num>
  <w:num w:numId="5">
    <w:abstractNumId w:val="29"/>
  </w:num>
  <w:num w:numId="6">
    <w:abstractNumId w:val="19"/>
  </w:num>
  <w:num w:numId="7">
    <w:abstractNumId w:val="23"/>
  </w:num>
  <w:num w:numId="8">
    <w:abstractNumId w:val="20"/>
  </w:num>
  <w:num w:numId="9">
    <w:abstractNumId w:val="25"/>
  </w:num>
  <w:num w:numId="10">
    <w:abstractNumId w:val="33"/>
  </w:num>
  <w:num w:numId="11">
    <w:abstractNumId w:val="31"/>
  </w:num>
  <w:num w:numId="12">
    <w:abstractNumId w:val="18"/>
  </w:num>
  <w:num w:numId="13">
    <w:abstractNumId w:val="17"/>
  </w:num>
  <w:num w:numId="14">
    <w:abstractNumId w:val="24"/>
  </w:num>
  <w:num w:numId="15">
    <w:abstractNumId w:val="12"/>
  </w:num>
  <w:num w:numId="16">
    <w:abstractNumId w:val="1"/>
  </w:num>
  <w:num w:numId="17">
    <w:abstractNumId w:val="14"/>
  </w:num>
  <w:num w:numId="18">
    <w:abstractNumId w:val="15"/>
  </w:num>
  <w:num w:numId="19">
    <w:abstractNumId w:val="8"/>
  </w:num>
  <w:num w:numId="20">
    <w:abstractNumId w:val="6"/>
  </w:num>
  <w:num w:numId="21">
    <w:abstractNumId w:val="13"/>
  </w:num>
  <w:num w:numId="22">
    <w:abstractNumId w:val="30"/>
  </w:num>
  <w:num w:numId="23">
    <w:abstractNumId w:val="7"/>
  </w:num>
  <w:num w:numId="24">
    <w:abstractNumId w:val="34"/>
  </w:num>
  <w:num w:numId="25">
    <w:abstractNumId w:val="3"/>
  </w:num>
  <w:num w:numId="26">
    <w:abstractNumId w:val="16"/>
  </w:num>
  <w:num w:numId="27">
    <w:abstractNumId w:val="21"/>
  </w:num>
  <w:num w:numId="28">
    <w:abstractNumId w:val="26"/>
  </w:num>
  <w:num w:numId="29">
    <w:abstractNumId w:val="28"/>
  </w:num>
  <w:num w:numId="30">
    <w:abstractNumId w:val="9"/>
  </w:num>
  <w:num w:numId="31">
    <w:abstractNumId w:val="35"/>
  </w:num>
  <w:num w:numId="32">
    <w:abstractNumId w:val="27"/>
  </w:num>
  <w:num w:numId="33">
    <w:abstractNumId w:val="0"/>
  </w:num>
  <w:num w:numId="34">
    <w:abstractNumId w:val="2"/>
  </w:num>
  <w:num w:numId="35">
    <w:abstractNumId w:val="3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AF"/>
    <w:rsid w:val="00021609"/>
    <w:rsid w:val="00034B06"/>
    <w:rsid w:val="00035FEE"/>
    <w:rsid w:val="0006029F"/>
    <w:rsid w:val="00067431"/>
    <w:rsid w:val="000707CA"/>
    <w:rsid w:val="00072239"/>
    <w:rsid w:val="00082C96"/>
    <w:rsid w:val="000D3EBA"/>
    <w:rsid w:val="000E3DBF"/>
    <w:rsid w:val="000F2D37"/>
    <w:rsid w:val="00106C42"/>
    <w:rsid w:val="00107653"/>
    <w:rsid w:val="00142B0E"/>
    <w:rsid w:val="0015197A"/>
    <w:rsid w:val="00163A9F"/>
    <w:rsid w:val="001924E3"/>
    <w:rsid w:val="001A23C7"/>
    <w:rsid w:val="001A4C5A"/>
    <w:rsid w:val="001B32E3"/>
    <w:rsid w:val="001B742F"/>
    <w:rsid w:val="001C55DE"/>
    <w:rsid w:val="001C600D"/>
    <w:rsid w:val="001E59C6"/>
    <w:rsid w:val="0021479F"/>
    <w:rsid w:val="00214A91"/>
    <w:rsid w:val="00234692"/>
    <w:rsid w:val="00240A55"/>
    <w:rsid w:val="00246247"/>
    <w:rsid w:val="002565FC"/>
    <w:rsid w:val="00263C11"/>
    <w:rsid w:val="00265774"/>
    <w:rsid w:val="00280413"/>
    <w:rsid w:val="002D419E"/>
    <w:rsid w:val="002E2A3E"/>
    <w:rsid w:val="002F2090"/>
    <w:rsid w:val="0034387D"/>
    <w:rsid w:val="00372305"/>
    <w:rsid w:val="0039363E"/>
    <w:rsid w:val="003B4F90"/>
    <w:rsid w:val="003B664A"/>
    <w:rsid w:val="003C0B9B"/>
    <w:rsid w:val="003C3F05"/>
    <w:rsid w:val="003C61A6"/>
    <w:rsid w:val="003D0011"/>
    <w:rsid w:val="003D792E"/>
    <w:rsid w:val="003F03C7"/>
    <w:rsid w:val="004227DC"/>
    <w:rsid w:val="00435813"/>
    <w:rsid w:val="0044696B"/>
    <w:rsid w:val="004668B5"/>
    <w:rsid w:val="004A16C2"/>
    <w:rsid w:val="004A7FB8"/>
    <w:rsid w:val="004B019F"/>
    <w:rsid w:val="004B2685"/>
    <w:rsid w:val="004B4936"/>
    <w:rsid w:val="004B4A5F"/>
    <w:rsid w:val="004C3C40"/>
    <w:rsid w:val="004C3EC2"/>
    <w:rsid w:val="004C6205"/>
    <w:rsid w:val="004F527E"/>
    <w:rsid w:val="00513752"/>
    <w:rsid w:val="00517F17"/>
    <w:rsid w:val="00537A59"/>
    <w:rsid w:val="0054473D"/>
    <w:rsid w:val="00572040"/>
    <w:rsid w:val="005820DC"/>
    <w:rsid w:val="005A56CD"/>
    <w:rsid w:val="005B1FBF"/>
    <w:rsid w:val="005B5675"/>
    <w:rsid w:val="005C3403"/>
    <w:rsid w:val="00641992"/>
    <w:rsid w:val="006428FD"/>
    <w:rsid w:val="0064496B"/>
    <w:rsid w:val="006779FF"/>
    <w:rsid w:val="00686547"/>
    <w:rsid w:val="00687DBF"/>
    <w:rsid w:val="0069238F"/>
    <w:rsid w:val="0069757B"/>
    <w:rsid w:val="006B3760"/>
    <w:rsid w:val="006D04FA"/>
    <w:rsid w:val="006E1939"/>
    <w:rsid w:val="00706197"/>
    <w:rsid w:val="007065D9"/>
    <w:rsid w:val="007537EF"/>
    <w:rsid w:val="0075420E"/>
    <w:rsid w:val="00755AB6"/>
    <w:rsid w:val="00762D1E"/>
    <w:rsid w:val="00765387"/>
    <w:rsid w:val="007E5C2A"/>
    <w:rsid w:val="007F4242"/>
    <w:rsid w:val="007F72E8"/>
    <w:rsid w:val="0080143A"/>
    <w:rsid w:val="00805946"/>
    <w:rsid w:val="00812DD3"/>
    <w:rsid w:val="00822FD0"/>
    <w:rsid w:val="00823127"/>
    <w:rsid w:val="0083233C"/>
    <w:rsid w:val="0084435E"/>
    <w:rsid w:val="008677DF"/>
    <w:rsid w:val="008818F3"/>
    <w:rsid w:val="00892B7B"/>
    <w:rsid w:val="008941E7"/>
    <w:rsid w:val="00897EF2"/>
    <w:rsid w:val="008A254A"/>
    <w:rsid w:val="008A2F12"/>
    <w:rsid w:val="008A32F0"/>
    <w:rsid w:val="008C385D"/>
    <w:rsid w:val="008C3D3E"/>
    <w:rsid w:val="008D7ADA"/>
    <w:rsid w:val="008E62D3"/>
    <w:rsid w:val="008F5512"/>
    <w:rsid w:val="009072BE"/>
    <w:rsid w:val="00914A5A"/>
    <w:rsid w:val="00950EE5"/>
    <w:rsid w:val="009740F3"/>
    <w:rsid w:val="00974F2A"/>
    <w:rsid w:val="00986172"/>
    <w:rsid w:val="009908DB"/>
    <w:rsid w:val="00994B24"/>
    <w:rsid w:val="009961BC"/>
    <w:rsid w:val="00997261"/>
    <w:rsid w:val="009A4EA5"/>
    <w:rsid w:val="009B479C"/>
    <w:rsid w:val="009C168B"/>
    <w:rsid w:val="009C3CC8"/>
    <w:rsid w:val="009C740B"/>
    <w:rsid w:val="00A25CAF"/>
    <w:rsid w:val="00A26910"/>
    <w:rsid w:val="00A33A2B"/>
    <w:rsid w:val="00A41C8D"/>
    <w:rsid w:val="00A61234"/>
    <w:rsid w:val="00AA09E7"/>
    <w:rsid w:val="00AA72CA"/>
    <w:rsid w:val="00AC3C73"/>
    <w:rsid w:val="00AD5FEA"/>
    <w:rsid w:val="00AE2176"/>
    <w:rsid w:val="00AE3024"/>
    <w:rsid w:val="00B07DB3"/>
    <w:rsid w:val="00B10F40"/>
    <w:rsid w:val="00B7535F"/>
    <w:rsid w:val="00B805C8"/>
    <w:rsid w:val="00B8251E"/>
    <w:rsid w:val="00B83424"/>
    <w:rsid w:val="00B9376F"/>
    <w:rsid w:val="00B961AC"/>
    <w:rsid w:val="00BA7480"/>
    <w:rsid w:val="00BF0477"/>
    <w:rsid w:val="00BF1562"/>
    <w:rsid w:val="00BF20EB"/>
    <w:rsid w:val="00BF395E"/>
    <w:rsid w:val="00C023DC"/>
    <w:rsid w:val="00C12712"/>
    <w:rsid w:val="00C41393"/>
    <w:rsid w:val="00C65E72"/>
    <w:rsid w:val="00C860CE"/>
    <w:rsid w:val="00CB225A"/>
    <w:rsid w:val="00CB4557"/>
    <w:rsid w:val="00D11C7E"/>
    <w:rsid w:val="00D342E6"/>
    <w:rsid w:val="00D35473"/>
    <w:rsid w:val="00D366F7"/>
    <w:rsid w:val="00D405E7"/>
    <w:rsid w:val="00D4744F"/>
    <w:rsid w:val="00D53F67"/>
    <w:rsid w:val="00D60FAD"/>
    <w:rsid w:val="00D82C86"/>
    <w:rsid w:val="00D82E4A"/>
    <w:rsid w:val="00D9301D"/>
    <w:rsid w:val="00D95EEE"/>
    <w:rsid w:val="00DB2B5A"/>
    <w:rsid w:val="00DE6AF3"/>
    <w:rsid w:val="00DF076A"/>
    <w:rsid w:val="00E05EF0"/>
    <w:rsid w:val="00E2793C"/>
    <w:rsid w:val="00E36104"/>
    <w:rsid w:val="00E65F97"/>
    <w:rsid w:val="00E8041C"/>
    <w:rsid w:val="00EA3BA4"/>
    <w:rsid w:val="00EA5D5D"/>
    <w:rsid w:val="00ED031D"/>
    <w:rsid w:val="00ED75C6"/>
    <w:rsid w:val="00EE2C65"/>
    <w:rsid w:val="00EE2F8D"/>
    <w:rsid w:val="00F07AAA"/>
    <w:rsid w:val="00F22C10"/>
    <w:rsid w:val="00F6785B"/>
    <w:rsid w:val="00F73C2A"/>
    <w:rsid w:val="00F95F48"/>
    <w:rsid w:val="00FB44CF"/>
    <w:rsid w:val="00FB4856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3C"/>
    <w:pPr>
      <w:ind w:left="720"/>
      <w:contextualSpacing/>
    </w:pPr>
  </w:style>
  <w:style w:type="paragraph" w:styleId="NoSpacing">
    <w:name w:val="No Spacing"/>
    <w:uiPriority w:val="1"/>
    <w:qFormat/>
    <w:rsid w:val="000707CA"/>
    <w:pPr>
      <w:spacing w:after="0" w:line="240" w:lineRule="auto"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efaultParagraphFont"/>
    <w:rsid w:val="006E1939"/>
  </w:style>
  <w:style w:type="table" w:styleId="TableGrid">
    <w:name w:val="Table Grid"/>
    <w:basedOn w:val="TableNormal"/>
    <w:uiPriority w:val="59"/>
    <w:rsid w:val="00B1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004729793499426949msolistparagraph">
    <w:name w:val="m_7004729793499426949msolistparagraph"/>
    <w:basedOn w:val="Normal"/>
    <w:rsid w:val="0051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3C"/>
    <w:pPr>
      <w:ind w:left="720"/>
      <w:contextualSpacing/>
    </w:pPr>
  </w:style>
  <w:style w:type="paragraph" w:styleId="NoSpacing">
    <w:name w:val="No Spacing"/>
    <w:uiPriority w:val="1"/>
    <w:qFormat/>
    <w:rsid w:val="000707CA"/>
    <w:pPr>
      <w:spacing w:after="0" w:line="240" w:lineRule="auto"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efaultParagraphFont"/>
    <w:rsid w:val="006E1939"/>
  </w:style>
  <w:style w:type="table" w:styleId="TableGrid">
    <w:name w:val="Table Grid"/>
    <w:basedOn w:val="TableNormal"/>
    <w:uiPriority w:val="59"/>
    <w:rsid w:val="00B1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004729793499426949msolistparagraph">
    <w:name w:val="m_7004729793499426949msolistparagraph"/>
    <w:basedOn w:val="Normal"/>
    <w:rsid w:val="0051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</dc:creator>
  <cp:lastModifiedBy>Claudette</cp:lastModifiedBy>
  <cp:revision>5</cp:revision>
  <cp:lastPrinted>2018-07-17T16:14:00Z</cp:lastPrinted>
  <dcterms:created xsi:type="dcterms:W3CDTF">2019-03-20T06:46:00Z</dcterms:created>
  <dcterms:modified xsi:type="dcterms:W3CDTF">2019-03-20T12:28:00Z</dcterms:modified>
</cp:coreProperties>
</file>